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69BEBC77" w:rsidR="00953215" w:rsidRDefault="00897DFD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Senior Center </w:t>
      </w:r>
    </w:p>
    <w:p w14:paraId="1F7D4A8C" w14:textId="28CCBA08" w:rsidR="00897DFD" w:rsidRPr="00D43D5B" w:rsidRDefault="00897DFD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Hwy 518 Mile Post 29.2 Mora, NM 87732</w:t>
      </w:r>
    </w:p>
    <w:p w14:paraId="292B36E1" w14:textId="241D6BD5" w:rsidR="00D43D5B" w:rsidRDefault="00897DFD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222AA543" w:rsidR="00953215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1:00</w:t>
      </w:r>
      <w:r w:rsidR="00897DFD">
        <w:rPr>
          <w:rFonts w:ascii="Times New Roman" w:hAnsi="Times New Roman" w:cs="Times New Roman"/>
          <w:b/>
          <w:bCs/>
          <w:sz w:val="28"/>
          <w:szCs w:val="28"/>
        </w:rPr>
        <w:t xml:space="preserve">- 2:00 p.m.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48D4FC8C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897DFD">
        <w:rPr>
          <w:rFonts w:ascii="Times New Roman" w:hAnsi="Times New Roman" w:cs="Times New Roman"/>
          <w:sz w:val="24"/>
          <w:szCs w:val="24"/>
        </w:rPr>
        <w:t>Thanksgiving Meal with County Staff.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6109618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533D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97DFD">
        <w:rPr>
          <w:rFonts w:ascii="Times New Roman" w:hAnsi="Times New Roman" w:cs="Times New Roman"/>
          <w:color w:val="FF0000"/>
          <w:sz w:val="24"/>
          <w:szCs w:val="24"/>
        </w:rPr>
        <w:t>1-26-24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97DFD"/>
    <w:rsid w:val="008D17CF"/>
    <w:rsid w:val="00953215"/>
    <w:rsid w:val="009B3C3A"/>
    <w:rsid w:val="009B5F22"/>
    <w:rsid w:val="00A23871"/>
    <w:rsid w:val="00AB507D"/>
    <w:rsid w:val="00BA3263"/>
    <w:rsid w:val="00D43D5B"/>
    <w:rsid w:val="00E51221"/>
    <w:rsid w:val="00E975AD"/>
    <w:rsid w:val="00F00ED3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2024-11-26T18:47:00Z</dcterms:created>
  <dcterms:modified xsi:type="dcterms:W3CDTF">2024-11-26T18:47:00Z</dcterms:modified>
</cp:coreProperties>
</file>